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4BFB0424" w14:textId="77777777" w:rsidTr="00C20D8B">
        <w:tc>
          <w:tcPr>
            <w:tcW w:w="12191" w:type="dxa"/>
          </w:tcPr>
          <w:p w14:paraId="3024F1F9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14639941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7DAB563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320B2CDB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C6D8EC7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1BBF1AA0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1C488C0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2DF4ED88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D6D1CC2" w14:textId="1F70243E" w:rsidR="00546044" w:rsidRPr="001250FD" w:rsidRDefault="00797FD5" w:rsidP="0049292C">
            <w:pPr>
              <w:pStyle w:val="a3"/>
              <w:rPr>
                <w:b/>
                <w:bCs/>
                <w:sz w:val="24"/>
                <w:szCs w:val="24"/>
              </w:rPr>
            </w:pPr>
            <w:r w:rsidRPr="00797FD5">
              <w:rPr>
                <w:b/>
                <w:bCs/>
                <w:sz w:val="24"/>
                <w:szCs w:val="24"/>
              </w:rPr>
              <w:t xml:space="preserve">Первенство </w:t>
            </w:r>
            <w:r w:rsidR="00EB27A3">
              <w:rPr>
                <w:b/>
                <w:bCs/>
                <w:sz w:val="24"/>
                <w:szCs w:val="24"/>
              </w:rPr>
              <w:t>Южного</w:t>
            </w:r>
            <w:r w:rsidR="00A27D64" w:rsidRPr="00A27D64">
              <w:rPr>
                <w:b/>
                <w:bCs/>
                <w:sz w:val="24"/>
                <w:szCs w:val="24"/>
              </w:rPr>
              <w:t xml:space="preserve"> </w:t>
            </w:r>
            <w:r w:rsidR="00743B4D">
              <w:rPr>
                <w:b/>
                <w:bCs/>
                <w:sz w:val="24"/>
                <w:szCs w:val="24"/>
              </w:rPr>
              <w:t>Ф</w:t>
            </w:r>
            <w:r w:rsidR="00A27D64" w:rsidRPr="00A27D64"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  <w:r w:rsidR="0049292C">
              <w:rPr>
                <w:b/>
                <w:bCs/>
                <w:sz w:val="24"/>
                <w:szCs w:val="24"/>
              </w:rPr>
              <w:t xml:space="preserve"> </w:t>
            </w:r>
            <w:r w:rsidR="0049292C">
              <w:rPr>
                <w:b/>
                <w:bCs/>
                <w:sz w:val="24"/>
                <w:szCs w:val="24"/>
              </w:rPr>
              <w:t xml:space="preserve">(ЕКП № </w:t>
            </w:r>
            <w:r w:rsidR="0049292C" w:rsidRPr="002D7EDB">
              <w:rPr>
                <w:b/>
                <w:bCs/>
                <w:sz w:val="24"/>
                <w:szCs w:val="24"/>
              </w:rPr>
              <w:t>205861001704537</w:t>
            </w:r>
            <w:r w:rsidR="0049292C">
              <w:rPr>
                <w:b/>
                <w:bCs/>
                <w:sz w:val="24"/>
                <w:szCs w:val="24"/>
              </w:rPr>
              <w:t>8</w:t>
            </w:r>
            <w:r w:rsidR="0049292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14:paraId="209941E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84956F2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14:paraId="4415602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2821967" w14:textId="33F325D5" w:rsidR="00546044" w:rsidRPr="00797FD5" w:rsidRDefault="0049292C" w:rsidP="00797FD5">
            <w:pPr>
              <w:pStyle w:val="a3"/>
              <w:rPr>
                <w:sz w:val="24"/>
                <w:szCs w:val="24"/>
              </w:rPr>
            </w:pPr>
            <w:r w:rsidRPr="0049292C">
              <w:rPr>
                <w:b/>
                <w:bCs/>
                <w:sz w:val="24"/>
                <w:szCs w:val="24"/>
              </w:rPr>
              <w:t>17-20 апреля 2026 г., МСК «Левенцовский», адрес: Ростов-на-Дону, ул. Жданова, д. 2/7</w:t>
            </w:r>
            <w:bookmarkStart w:id="0" w:name="_GoBack"/>
            <w:bookmarkEnd w:id="0"/>
          </w:p>
        </w:tc>
      </w:tr>
      <w:tr w:rsidR="00546044" w:rsidRPr="00546044" w14:paraId="73509FF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315B86B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0DA7EFD0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71577F5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0C4E0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EA7B12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2437CDC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7219C22F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613B831B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4321814B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7769F5F5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70D9E6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083C77E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7A88E4F7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B89B4D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BEFEE4F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4E963992" w14:textId="77777777" w:rsidR="00E779BE" w:rsidRDefault="00E779BE" w:rsidP="00211B73">
            <w:pPr>
              <w:pStyle w:val="a3"/>
              <w:jc w:val="left"/>
            </w:pPr>
          </w:p>
          <w:p w14:paraId="742B6CF4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40FFC174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2EAD5FE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4C43DAF5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233C6E3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761E327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01545691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019AA7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CEB96D8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45068950" w14:textId="77777777" w:rsidR="00734B25" w:rsidRDefault="00734B25" w:rsidP="00734B25">
            <w:pPr>
              <w:pStyle w:val="a3"/>
              <w:jc w:val="left"/>
            </w:pPr>
          </w:p>
          <w:p w14:paraId="26CEA40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77A08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855F17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41C882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A0A6B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28DD8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DC7411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2D140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AC477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33E12E5" w14:textId="77777777" w:rsidR="00734B25" w:rsidRDefault="00734B25" w:rsidP="00734B25">
            <w:pPr>
              <w:pStyle w:val="a3"/>
              <w:jc w:val="left"/>
            </w:pPr>
          </w:p>
          <w:p w14:paraId="3F67A84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6B01B9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D1E46B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8CC24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C064D8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D7FF6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16D7BA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B5A7AF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C66150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43418848" w14:textId="77777777" w:rsidR="00734B25" w:rsidRDefault="00734B25" w:rsidP="00734B25">
            <w:pPr>
              <w:pStyle w:val="a3"/>
              <w:jc w:val="left"/>
            </w:pPr>
          </w:p>
          <w:p w14:paraId="44160AB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CA6298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D9332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165C2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D9659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1BE2A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ED3B88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94E46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2BC08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E85C560" w14:textId="77777777" w:rsidR="00734B25" w:rsidRDefault="00734B25" w:rsidP="00734B25">
            <w:pPr>
              <w:pStyle w:val="a3"/>
              <w:jc w:val="left"/>
            </w:pPr>
          </w:p>
          <w:p w14:paraId="0CF1AE8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EC1ECF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0AC1A0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6FE3D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083E89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F7F125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8EF8F0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781006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E5F467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32DDC9AB" w14:textId="77777777" w:rsidR="00734B25" w:rsidRDefault="00734B25" w:rsidP="00734B25">
            <w:pPr>
              <w:pStyle w:val="a3"/>
              <w:jc w:val="left"/>
            </w:pPr>
          </w:p>
          <w:p w14:paraId="018E6C1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FD515A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AB9D9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EC8FEC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FE2BAC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823939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7E2165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A47E65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F9F4C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22FF29F" w14:textId="77777777" w:rsidR="00734B25" w:rsidRDefault="00734B25" w:rsidP="00734B25">
            <w:pPr>
              <w:pStyle w:val="a3"/>
              <w:jc w:val="left"/>
            </w:pPr>
          </w:p>
          <w:p w14:paraId="447B9B6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065A0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FB85F3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F297BF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84F15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82A9AA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57CA80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DFC508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35BAB5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EC8CA05" w14:textId="77777777" w:rsidR="00734B25" w:rsidRDefault="00734B25" w:rsidP="00734B25">
            <w:pPr>
              <w:pStyle w:val="a3"/>
              <w:jc w:val="left"/>
            </w:pPr>
          </w:p>
          <w:p w14:paraId="27FB227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8662AC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844F0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8D818C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3C743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B42887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2792E9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220C3F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A9715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66E79A3" w14:textId="77777777" w:rsidR="00734B25" w:rsidRDefault="00734B25" w:rsidP="00734B25">
            <w:pPr>
              <w:pStyle w:val="a3"/>
              <w:jc w:val="left"/>
            </w:pPr>
          </w:p>
          <w:p w14:paraId="673D4A4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557DE3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F3A11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77DE6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9BD03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4907E3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45E2F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2A5DE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09E6D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4CE8B9D7" w14:textId="77777777" w:rsidR="00734B25" w:rsidRDefault="00734B25" w:rsidP="00734B25">
            <w:pPr>
              <w:pStyle w:val="a3"/>
              <w:jc w:val="left"/>
            </w:pPr>
          </w:p>
          <w:p w14:paraId="172E45C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53685A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7B24CA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E32AB1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8DA225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3652C8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B6A936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8027A4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5815BB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4E464B20" w14:textId="77777777" w:rsidR="00734B25" w:rsidRDefault="00734B25" w:rsidP="00734B25">
            <w:pPr>
              <w:pStyle w:val="a3"/>
              <w:jc w:val="left"/>
            </w:pPr>
          </w:p>
          <w:p w14:paraId="79BCDA3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0BBB0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612058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C6B090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146041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618E40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3F1381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8AA7CF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219525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507923C1" w14:textId="77777777" w:rsidR="00734B25" w:rsidRDefault="00734B25" w:rsidP="00734B25">
            <w:pPr>
              <w:pStyle w:val="a3"/>
              <w:jc w:val="left"/>
            </w:pPr>
          </w:p>
          <w:p w14:paraId="525D940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B04C67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13F32C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08BCAE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F37B6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0D2BBF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81FBED" w14:textId="77777777" w:rsidR="00734B25" w:rsidRPr="00110784" w:rsidRDefault="00734B25" w:rsidP="00734B25">
            <w:pPr>
              <w:pStyle w:val="a3"/>
            </w:pPr>
          </w:p>
        </w:tc>
      </w:tr>
    </w:tbl>
    <w:p w14:paraId="1F896068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6C49DBFE" w14:textId="77777777" w:rsidTr="00211B73">
        <w:tc>
          <w:tcPr>
            <w:tcW w:w="4531" w:type="dxa"/>
          </w:tcPr>
          <w:p w14:paraId="74444A99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AEEC118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472BD1D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CDE41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5B3348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6F3A691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369F943" w14:textId="77777777" w:rsidTr="00211B73">
        <w:tc>
          <w:tcPr>
            <w:tcW w:w="4531" w:type="dxa"/>
          </w:tcPr>
          <w:p w14:paraId="68899EE0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2A0DE1B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75666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2E6914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25F438E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BAF695D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1B8EAC18" w14:textId="77777777" w:rsidTr="00211B73">
        <w:tc>
          <w:tcPr>
            <w:tcW w:w="4531" w:type="dxa"/>
          </w:tcPr>
          <w:p w14:paraId="438C6F6F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7D9BC4F8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BE06184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4A09F5DF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B2A3B9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E3CBF96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3891FFC" w14:textId="77777777" w:rsidTr="00211B73">
        <w:tc>
          <w:tcPr>
            <w:tcW w:w="4531" w:type="dxa"/>
          </w:tcPr>
          <w:p w14:paraId="4B6CDCF3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2A65340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78939D9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67CFCBE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3F8E6BA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EB8686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8DC267C" w14:textId="77777777" w:rsidTr="00211B73">
        <w:tc>
          <w:tcPr>
            <w:tcW w:w="4531" w:type="dxa"/>
          </w:tcPr>
          <w:p w14:paraId="6E9D0313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88BEBE9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AE614C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7B8B710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453E2AB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12B655B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1B665C17" w14:textId="77777777" w:rsidTr="00211B73">
        <w:tc>
          <w:tcPr>
            <w:tcW w:w="4531" w:type="dxa"/>
          </w:tcPr>
          <w:p w14:paraId="50BD0F07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7FF6714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C64CD0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21A080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BB25B12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5C7E4E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0C788B2F" w14:textId="77777777" w:rsidTr="00211B73">
        <w:tc>
          <w:tcPr>
            <w:tcW w:w="4531" w:type="dxa"/>
          </w:tcPr>
          <w:p w14:paraId="40E7AB9B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12AF3D91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7D99880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21BC428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4E507787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0064B04" w14:textId="77777777" w:rsidR="00C20D8B" w:rsidRDefault="00C20D8B" w:rsidP="006E0F0F">
            <w:pPr>
              <w:pStyle w:val="a3"/>
              <w:jc w:val="left"/>
            </w:pPr>
          </w:p>
        </w:tc>
      </w:tr>
      <w:tr w:rsidR="007048BA" w14:paraId="635F6658" w14:textId="77777777" w:rsidTr="00E86471">
        <w:tc>
          <w:tcPr>
            <w:tcW w:w="4531" w:type="dxa"/>
          </w:tcPr>
          <w:p w14:paraId="07803C6E" w14:textId="77777777"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5D9B0B7D" w14:textId="77777777"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014A5A7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5323C6DE" w14:textId="77777777"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E910C44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3D904978" w14:textId="77777777"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14:paraId="0AE7404A" w14:textId="77777777" w:rsidTr="00E86471">
        <w:tc>
          <w:tcPr>
            <w:tcW w:w="4531" w:type="dxa"/>
          </w:tcPr>
          <w:p w14:paraId="5DE6316F" w14:textId="77777777"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630345A4" w14:textId="77777777"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0F938803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29D58FFE" w14:textId="77777777"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101BFE5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3B2B65A5" w14:textId="77777777" w:rsidR="007048BA" w:rsidRDefault="007048BA" w:rsidP="00E86471">
            <w:pPr>
              <w:pStyle w:val="a3"/>
              <w:jc w:val="left"/>
            </w:pPr>
          </w:p>
        </w:tc>
      </w:tr>
    </w:tbl>
    <w:p w14:paraId="649A118D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FB252E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0E4597"/>
    <w:rsid w:val="00110784"/>
    <w:rsid w:val="001250FD"/>
    <w:rsid w:val="00211B73"/>
    <w:rsid w:val="00337F41"/>
    <w:rsid w:val="00383203"/>
    <w:rsid w:val="00454116"/>
    <w:rsid w:val="0049292C"/>
    <w:rsid w:val="00544029"/>
    <w:rsid w:val="00546044"/>
    <w:rsid w:val="005D550C"/>
    <w:rsid w:val="006E0F0F"/>
    <w:rsid w:val="007048BA"/>
    <w:rsid w:val="00734B25"/>
    <w:rsid w:val="00743B4D"/>
    <w:rsid w:val="00797FD5"/>
    <w:rsid w:val="00816362"/>
    <w:rsid w:val="00864736"/>
    <w:rsid w:val="008C5D95"/>
    <w:rsid w:val="009561DF"/>
    <w:rsid w:val="00990A53"/>
    <w:rsid w:val="009A14E6"/>
    <w:rsid w:val="00A27D64"/>
    <w:rsid w:val="00A969D5"/>
    <w:rsid w:val="00AC52AD"/>
    <w:rsid w:val="00C069DB"/>
    <w:rsid w:val="00C20D8B"/>
    <w:rsid w:val="00C24181"/>
    <w:rsid w:val="00DE2EA1"/>
    <w:rsid w:val="00DF7B60"/>
    <w:rsid w:val="00E779BE"/>
    <w:rsid w:val="00EB27A3"/>
    <w:rsid w:val="00F32C77"/>
    <w:rsid w:val="00FA5634"/>
    <w:rsid w:val="00FA58A3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62DD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2026-03-03T15:18:00Z</dcterms:created>
  <dcterms:modified xsi:type="dcterms:W3CDTF">2026-03-03T15:18:00Z</dcterms:modified>
</cp:coreProperties>
</file>